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3A" w:rsidRPr="0015303A" w:rsidRDefault="0015303A" w:rsidP="00153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303A">
        <w:rPr>
          <w:rFonts w:ascii="Times New Roman" w:hAnsi="Times New Roman" w:cs="Times New Roman"/>
          <w:sz w:val="24"/>
          <w:szCs w:val="24"/>
        </w:rPr>
        <w:t>CGTPS COURSE /</w:t>
      </w:r>
      <w:r w:rsidRPr="0015303A">
        <w:rPr>
          <w:rFonts w:ascii="Times New Roman" w:hAnsi="Times New Roman" w:cs="Times New Roman"/>
          <w:sz w:val="24"/>
          <w:szCs w:val="24"/>
        </w:rPr>
        <w:t>中外戏剧博士课程</w:t>
      </w:r>
    </w:p>
    <w:p w:rsidR="0015303A" w:rsidRPr="0015303A" w:rsidRDefault="0015303A" w:rsidP="0015303A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303A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15303A">
        <w:rPr>
          <w:rFonts w:ascii="Times New Roman" w:hAnsi="Times New Roman" w:cs="Times New Roman"/>
          <w:sz w:val="24"/>
          <w:szCs w:val="24"/>
        </w:rPr>
        <w:t>Kaiqi</w:t>
      </w:r>
      <w:proofErr w:type="spellEnd"/>
      <w:r w:rsidRPr="00153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3A">
        <w:rPr>
          <w:rFonts w:ascii="Times New Roman" w:hAnsi="Times New Roman" w:cs="Times New Roman"/>
          <w:sz w:val="24"/>
          <w:szCs w:val="24"/>
        </w:rPr>
        <w:t>Hu</w:t>
      </w:r>
      <w:proofErr w:type="spellEnd"/>
      <w:r w:rsidRPr="0015303A">
        <w:rPr>
          <w:rFonts w:ascii="Times New Roman" w:hAnsi="Times New Roman" w:cs="Times New Roman"/>
          <w:sz w:val="24"/>
          <w:szCs w:val="24"/>
        </w:rPr>
        <w:t xml:space="preserve">/ </w:t>
      </w:r>
      <w:r w:rsidRPr="0015303A">
        <w:rPr>
          <w:rFonts w:ascii="Times New Roman" w:hAnsi="Times New Roman" w:cs="Times New Roman"/>
          <w:sz w:val="24"/>
          <w:szCs w:val="24"/>
        </w:rPr>
        <w:t>胡开奇教授</w:t>
      </w:r>
    </w:p>
    <w:p w:rsidR="0015303A" w:rsidRDefault="0015303A" w:rsidP="0015303A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303A">
        <w:rPr>
          <w:rFonts w:ascii="Times New Roman" w:hAnsi="Times New Roman" w:cs="Times New Roman"/>
          <w:sz w:val="24"/>
          <w:szCs w:val="24"/>
        </w:rPr>
        <w:t>Fall, 2025/ 2025</w:t>
      </w:r>
      <w:r w:rsidRPr="0015303A">
        <w:rPr>
          <w:rFonts w:ascii="Times New Roman" w:hAnsi="Times New Roman" w:cs="Times New Roman"/>
          <w:sz w:val="24"/>
          <w:szCs w:val="24"/>
        </w:rPr>
        <w:t>年秋季</w:t>
      </w:r>
      <w:r w:rsidRPr="001530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03A" w:rsidRPr="0015303A" w:rsidRDefault="0015303A" w:rsidP="0015303A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303A" w:rsidRPr="0015303A" w:rsidRDefault="0015303A" w:rsidP="0015303A">
      <w:pPr>
        <w:rPr>
          <w:rFonts w:ascii="Times New Roman" w:eastAsia="SimSun" w:hAnsi="Times New Roman" w:cs="Times New Roman"/>
          <w:sz w:val="32"/>
          <w:szCs w:val="32"/>
        </w:rPr>
      </w:pPr>
      <w:r>
        <w:rPr>
          <w:rFonts w:ascii="Times New Roman" w:eastAsia="SimSun" w:hAnsi="Times New Roman" w:cs="Times New Roman"/>
          <w:sz w:val="32"/>
          <w:szCs w:val="32"/>
        </w:rPr>
        <w:t xml:space="preserve">             </w:t>
      </w:r>
      <w:r w:rsidRPr="0015303A">
        <w:rPr>
          <w:rFonts w:ascii="Times New Roman" w:eastAsia="SimSun" w:hAnsi="Times New Roman" w:cs="Times New Roman"/>
          <w:sz w:val="32"/>
          <w:szCs w:val="32"/>
        </w:rPr>
        <w:t>Modern British &amp; I</w:t>
      </w:r>
      <w:r w:rsidR="00DE0292">
        <w:rPr>
          <w:rFonts w:ascii="Times New Roman" w:eastAsia="SimSun" w:hAnsi="Times New Roman" w:cs="Times New Roman"/>
          <w:sz w:val="32"/>
          <w:szCs w:val="32"/>
        </w:rPr>
        <w:t>rish Dramatic Theatre (1990-2025</w:t>
      </w:r>
      <w:r w:rsidRPr="0015303A">
        <w:rPr>
          <w:rFonts w:ascii="Times New Roman" w:eastAsia="SimSun" w:hAnsi="Times New Roman" w:cs="Times New Roman"/>
          <w:sz w:val="32"/>
          <w:szCs w:val="32"/>
        </w:rPr>
        <w:t>)</w:t>
      </w:r>
    </w:p>
    <w:p w:rsidR="0015303A" w:rsidRPr="0015303A" w:rsidRDefault="0015303A" w:rsidP="0015303A">
      <w:pPr>
        <w:rPr>
          <w:rFonts w:ascii="KaiTi" w:eastAsia="KaiTi" w:hAnsi="KaiTi" w:cs="Times New Roman"/>
          <w:b/>
          <w:color w:val="000000" w:themeColor="text1"/>
          <w:sz w:val="32"/>
          <w:szCs w:val="32"/>
        </w:rPr>
      </w:pPr>
      <w:r>
        <w:rPr>
          <w:rFonts w:ascii="KaiTi" w:eastAsia="KaiTi" w:hAnsi="KaiTi" w:cs="Times New Roman"/>
          <w:b/>
          <w:color w:val="000000" w:themeColor="text1"/>
          <w:sz w:val="32"/>
          <w:szCs w:val="32"/>
        </w:rPr>
        <w:t xml:space="preserve">            </w:t>
      </w:r>
      <w:r w:rsidRPr="0015303A">
        <w:rPr>
          <w:rFonts w:ascii="KaiTi" w:eastAsia="KaiTi" w:hAnsi="KaiTi" w:cs="Times New Roman" w:hint="eastAsia"/>
          <w:b/>
          <w:color w:val="000000" w:themeColor="text1"/>
          <w:sz w:val="32"/>
          <w:szCs w:val="32"/>
        </w:rPr>
        <w:t>英国</w:t>
      </w:r>
      <w:r w:rsidRPr="0015303A">
        <w:rPr>
          <w:rFonts w:ascii="KaiTi" w:eastAsia="KaiTi" w:hAnsi="KaiTi" w:cs="Times New Roman"/>
          <w:b/>
          <w:color w:val="000000" w:themeColor="text1"/>
          <w:sz w:val="32"/>
          <w:szCs w:val="32"/>
        </w:rPr>
        <w:t>/</w:t>
      </w:r>
      <w:r w:rsidRPr="0015303A">
        <w:rPr>
          <w:rFonts w:ascii="KaiTi" w:eastAsia="KaiTi" w:hAnsi="KaiTi" w:cs="Times New Roman" w:hint="eastAsia"/>
          <w:b/>
          <w:color w:val="000000" w:themeColor="text1"/>
          <w:sz w:val="32"/>
          <w:szCs w:val="32"/>
        </w:rPr>
        <w:t>爱尔兰当代严肃戏剧</w:t>
      </w:r>
      <w:r>
        <w:rPr>
          <w:rFonts w:ascii="KaiTi" w:eastAsia="KaiTi" w:hAnsi="KaiTi" w:cs="Times New Roman" w:hint="eastAsia"/>
          <w:b/>
          <w:color w:val="000000" w:themeColor="text1"/>
          <w:sz w:val="32"/>
          <w:szCs w:val="32"/>
        </w:rPr>
        <w:t>1990-</w:t>
      </w:r>
      <w:r>
        <w:rPr>
          <w:rFonts w:ascii="KaiTi" w:eastAsia="KaiTi" w:hAnsi="KaiTi" w:cs="Times New Roman"/>
          <w:b/>
          <w:color w:val="000000" w:themeColor="text1"/>
          <w:sz w:val="32"/>
          <w:szCs w:val="32"/>
        </w:rPr>
        <w:t>2025</w:t>
      </w:r>
      <w:r w:rsidRPr="0015303A">
        <w:rPr>
          <w:rFonts w:ascii="KaiTi" w:eastAsia="KaiTi" w:hAnsi="KaiTi" w:cs="Times New Roman" w:hint="eastAsia"/>
          <w:b/>
          <w:color w:val="000000" w:themeColor="text1"/>
          <w:sz w:val="32"/>
          <w:szCs w:val="32"/>
        </w:rPr>
        <w:t xml:space="preserve">    </w:t>
      </w:r>
    </w:p>
    <w:p w:rsidR="0015303A" w:rsidRPr="00794C7A" w:rsidRDefault="0015303A" w:rsidP="0015303A">
      <w:pPr>
        <w:rPr>
          <w:rFonts w:ascii="Times New Roman" w:eastAsia="SimSun" w:hAnsi="Times New Roman" w:cs="Times New Roman"/>
          <w:sz w:val="28"/>
          <w:szCs w:val="28"/>
        </w:rPr>
      </w:pPr>
      <w:r w:rsidRPr="0015303A">
        <w:rPr>
          <w:rFonts w:asciiTheme="majorEastAsia" w:eastAsiaTheme="majorEastAsia" w:hAnsiTheme="majorEastAsia" w:cs="Times New Roman" w:hint="eastAsia"/>
          <w:b/>
          <w:color w:val="000000" w:themeColor="text1"/>
          <w:sz w:val="36"/>
          <w:szCs w:val="36"/>
        </w:rPr>
        <w:t xml:space="preserve">         </w:t>
      </w:r>
    </w:p>
    <w:p w:rsidR="00DE0292" w:rsidRPr="00ED4C96" w:rsidRDefault="00DE0292" w:rsidP="00DE0292">
      <w:pPr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D4C96">
        <w:rPr>
          <w:rFonts w:ascii="Times New Roman" w:eastAsia="SimSun" w:hAnsi="Times New Roman" w:cs="Times New Roman" w:hint="eastAsia"/>
          <w:sz w:val="28"/>
          <w:szCs w:val="28"/>
        </w:rPr>
        <w:t>Lecture One:</w:t>
      </w:r>
    </w:p>
    <w:p w:rsidR="00E6696A" w:rsidRDefault="00DE0292" w:rsidP="00996CB6">
      <w:pPr>
        <w:spacing w:line="240" w:lineRule="auto"/>
        <w:ind w:firstLine="720"/>
        <w:rPr>
          <w:rFonts w:ascii="Times New Roman" w:eastAsia="SimSun" w:hAnsi="SimSun" w:cs="Times New Roman"/>
          <w:sz w:val="24"/>
          <w:szCs w:val="24"/>
        </w:rPr>
      </w:pPr>
      <w:r w:rsidRPr="00DE0292">
        <w:rPr>
          <w:rFonts w:ascii="Times New Roman" w:eastAsia="SimSun" w:hAnsi="Times New Roman" w:cs="Times New Roman"/>
          <w:b/>
          <w:sz w:val="24"/>
          <w:szCs w:val="24"/>
        </w:rPr>
        <w:t xml:space="preserve">The </w:t>
      </w:r>
      <w:r w:rsidRPr="00DE0292">
        <w:rPr>
          <w:rFonts w:ascii="Times New Roman" w:eastAsia="SimSun" w:hAnsi="Times New Roman" w:cs="Times New Roman" w:hint="eastAsia"/>
          <w:b/>
          <w:sz w:val="24"/>
          <w:szCs w:val="24"/>
        </w:rPr>
        <w:t>F</w:t>
      </w:r>
      <w:r w:rsidRPr="00DE0292">
        <w:rPr>
          <w:rFonts w:ascii="Times New Roman" w:eastAsia="SimSun" w:hAnsi="Times New Roman" w:cs="Times New Roman"/>
          <w:b/>
          <w:sz w:val="24"/>
          <w:szCs w:val="24"/>
        </w:rPr>
        <w:t>irst New</w:t>
      </w:r>
      <w:r w:rsidRPr="00DE0292"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 </w:t>
      </w:r>
      <w:r w:rsidRPr="00DE0292">
        <w:rPr>
          <w:rFonts w:ascii="Times New Roman" w:eastAsia="SimSun" w:hAnsi="Times New Roman" w:cs="Times New Roman"/>
          <w:b/>
          <w:sz w:val="24"/>
          <w:szCs w:val="24"/>
        </w:rPr>
        <w:t>Wave:</w:t>
      </w:r>
      <w:r w:rsidRPr="00DE029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DE0292">
        <w:rPr>
          <w:rFonts w:ascii="Times New Roman" w:eastAsia="SimSun" w:hAnsi="SimSun" w:cs="Times New Roman" w:hint="eastAsia"/>
          <w:sz w:val="24"/>
          <w:szCs w:val="24"/>
        </w:rPr>
        <w:t xml:space="preserve"> (British</w:t>
      </w:r>
      <w:r>
        <w:rPr>
          <w:rFonts w:ascii="Times New Roman" w:eastAsia="SimSun" w:hAnsi="SimSun" w:cs="Times New Roman"/>
          <w:sz w:val="24"/>
          <w:szCs w:val="24"/>
        </w:rPr>
        <w:t xml:space="preserve"> playwrights</w:t>
      </w:r>
      <w:r w:rsidRPr="00DE0292">
        <w:rPr>
          <w:rFonts w:ascii="Times New Roman" w:eastAsia="SimSun" w:hAnsi="SimSun" w:cs="Times New Roman" w:hint="eastAsia"/>
          <w:sz w:val="24"/>
          <w:szCs w:val="24"/>
        </w:rPr>
        <w:t xml:space="preserve">) </w:t>
      </w:r>
      <w:r>
        <w:rPr>
          <w:rFonts w:ascii="Times New Roman" w:eastAsia="SimSun" w:hAnsi="SimSun" w:cs="Times New Roman"/>
          <w:sz w:val="24"/>
          <w:szCs w:val="24"/>
        </w:rPr>
        <w:t xml:space="preserve">John </w:t>
      </w:r>
      <w:r w:rsidRPr="00DE0292">
        <w:rPr>
          <w:rFonts w:ascii="Times New Roman" w:eastAsia="SimSun" w:hAnsi="Times New Roman" w:cs="Times New Roman"/>
          <w:sz w:val="24"/>
          <w:szCs w:val="24"/>
        </w:rPr>
        <w:t>Osborne</w:t>
      </w:r>
      <w:r>
        <w:rPr>
          <w:rFonts w:ascii="Times New Roman" w:eastAsia="SimSun" w:hAnsi="Times New Roman" w:cs="Times New Roman"/>
          <w:sz w:val="24"/>
          <w:szCs w:val="24"/>
        </w:rPr>
        <w:t>,</w:t>
      </w:r>
      <w:r w:rsidR="00996CB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96CB6" w:rsidRPr="00996CB6">
        <w:rPr>
          <w:rFonts w:ascii="Times New Roman" w:eastAsia="Times New Roman" w:hAnsi="Times New Roman" w:cs="Times New Roman"/>
          <w:i/>
          <w:iCs/>
          <w:sz w:val="24"/>
          <w:szCs w:val="24"/>
        </w:rPr>
        <w:t>Look Back in Anger</w:t>
      </w:r>
      <w:r>
        <w:rPr>
          <w:rFonts w:ascii="Times New Roman" w:eastAsia="SimSun" w:hAnsi="SimSun" w:cs="Times New Roman"/>
          <w:sz w:val="24"/>
          <w:szCs w:val="24"/>
        </w:rPr>
        <w:t>/</w:t>
      </w:r>
    </w:p>
    <w:p w:rsidR="00DE0292" w:rsidRPr="00E6696A" w:rsidRDefault="00DE0292" w:rsidP="00E6696A">
      <w:pPr>
        <w:spacing w:line="240" w:lineRule="auto"/>
        <w:ind w:left="720"/>
        <w:rPr>
          <w:rFonts w:ascii="Times New Roman" w:eastAsia="SimSun" w:hAnsi="SimSun" w:cs="Times New Roman"/>
          <w:sz w:val="24"/>
          <w:szCs w:val="24"/>
        </w:rPr>
      </w:pPr>
      <w:r>
        <w:rPr>
          <w:rFonts w:ascii="Times New Roman" w:eastAsia="SimSun" w:hAnsi="SimSun" w:cs="Times New Roman"/>
          <w:sz w:val="24"/>
          <w:szCs w:val="24"/>
        </w:rPr>
        <w:t>Arnold</w:t>
      </w:r>
      <w:r w:rsidR="00E6696A">
        <w:rPr>
          <w:rFonts w:ascii="Times New Roman" w:eastAsia="SimSun" w:hAnsi="SimSu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Wesker</w:t>
      </w:r>
      <w:r w:rsidR="00E6696A">
        <w:rPr>
          <w:rFonts w:ascii="Times New Roman" w:eastAsia="SimSun" w:hAnsi="Times New Roman" w:cs="Times New Roman"/>
          <w:sz w:val="24"/>
          <w:szCs w:val="24"/>
        </w:rPr>
        <w:t>,</w:t>
      </w:r>
      <w:r w:rsidR="00996CB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96CB6" w:rsidRPr="00996CB6">
        <w:rPr>
          <w:rFonts w:ascii="Times New Roman" w:eastAsia="SimSun" w:hAnsi="Times New Roman" w:cs="Times New Roman"/>
          <w:i/>
          <w:sz w:val="24"/>
          <w:szCs w:val="24"/>
        </w:rPr>
        <w:t>Kitchen</w:t>
      </w:r>
      <w:r w:rsidR="00996CB6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/Harold </w:t>
      </w:r>
      <w:r w:rsidRPr="00DE0292">
        <w:rPr>
          <w:rFonts w:ascii="Times New Roman" w:eastAsia="SimSun" w:hAnsi="Times New Roman" w:cs="Times New Roman" w:hint="eastAsia"/>
          <w:sz w:val="24"/>
          <w:szCs w:val="24"/>
        </w:rPr>
        <w:t>Pinter,</w:t>
      </w:r>
      <w:r w:rsidRPr="00996CB6">
        <w:rPr>
          <w:rFonts w:ascii="Times New Roman" w:eastAsia="SimSun" w:hAnsi="Times New Roman" w:cs="Times New Roman" w:hint="eastAsia"/>
          <w:i/>
          <w:sz w:val="24"/>
          <w:szCs w:val="24"/>
        </w:rPr>
        <w:t xml:space="preserve"> </w:t>
      </w:r>
      <w:r w:rsidR="00996CB6" w:rsidRPr="00996CB6">
        <w:rPr>
          <w:rFonts w:ascii="Times New Roman" w:eastAsia="SimSun" w:hAnsi="Times New Roman" w:cs="Times New Roman"/>
          <w:i/>
          <w:sz w:val="24"/>
          <w:szCs w:val="24"/>
        </w:rPr>
        <w:t>Moonlight</w:t>
      </w:r>
      <w:r w:rsidR="00996CB6">
        <w:rPr>
          <w:rFonts w:ascii="Times New Roman" w:eastAsia="SimSun" w:hAnsi="Times New Roman" w:cs="Times New Roman"/>
          <w:sz w:val="24"/>
          <w:szCs w:val="24"/>
        </w:rPr>
        <w:t xml:space="preserve"> /Edward </w:t>
      </w:r>
      <w:r w:rsidRPr="00DE0292">
        <w:rPr>
          <w:rFonts w:ascii="Times New Roman" w:eastAsia="SimSun" w:hAnsi="Times New Roman" w:cs="Times New Roman" w:hint="eastAsia"/>
          <w:sz w:val="24"/>
          <w:szCs w:val="24"/>
        </w:rPr>
        <w:t>Bond,</w:t>
      </w:r>
      <w:r w:rsidR="00996CB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96CB6" w:rsidRPr="00996CB6">
        <w:rPr>
          <w:rFonts w:ascii="Times New Roman" w:eastAsia="SimSun" w:hAnsi="Times New Roman" w:cs="Times New Roman"/>
          <w:i/>
          <w:sz w:val="24"/>
          <w:szCs w:val="24"/>
        </w:rPr>
        <w:t>Saved</w:t>
      </w:r>
      <w:r w:rsidR="00996CB6">
        <w:rPr>
          <w:rFonts w:ascii="Times New Roman" w:eastAsia="SimSun" w:hAnsi="Times New Roman" w:cs="Times New Roman"/>
          <w:sz w:val="24"/>
          <w:szCs w:val="24"/>
        </w:rPr>
        <w:t>/</w:t>
      </w:r>
      <w:r w:rsidRPr="00996CB6">
        <w:rPr>
          <w:rFonts w:ascii="Times New Roman" w:eastAsia="SimSun" w:hAnsi="Times New Roman" w:cs="Times New Roman" w:hint="eastAsia"/>
          <w:i/>
          <w:sz w:val="24"/>
          <w:szCs w:val="24"/>
        </w:rPr>
        <w:t xml:space="preserve"> </w:t>
      </w:r>
      <w:r w:rsidR="00996CB6">
        <w:rPr>
          <w:rFonts w:ascii="Times New Roman" w:eastAsia="SimSun" w:hAnsi="Times New Roman" w:cs="Times New Roman"/>
          <w:sz w:val="24"/>
          <w:szCs w:val="24"/>
        </w:rPr>
        <w:t xml:space="preserve">Alan </w:t>
      </w:r>
      <w:r w:rsidR="00996CB6">
        <w:rPr>
          <w:rFonts w:ascii="Times New Roman" w:eastAsia="SimSun" w:hAnsi="Times New Roman" w:cs="Times New Roman" w:hint="eastAsia"/>
          <w:sz w:val="24"/>
          <w:szCs w:val="24"/>
        </w:rPr>
        <w:t>Ayckbourn</w:t>
      </w:r>
      <w:r w:rsidR="00996CB6">
        <w:rPr>
          <w:rFonts w:ascii="Times New Roman" w:eastAsia="SimSun" w:hAnsi="Times New Roman" w:cs="Times New Roman"/>
          <w:sz w:val="24"/>
          <w:szCs w:val="24"/>
        </w:rPr>
        <w:t>,</w:t>
      </w:r>
      <w:r w:rsidRPr="00DE0292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996CB6" w:rsidRPr="00996CB6">
        <w:rPr>
          <w:rFonts w:ascii="Times New Roman" w:hAnsi="Times New Roman" w:cs="Times New Roman"/>
          <w:i/>
          <w:sz w:val="24"/>
          <w:szCs w:val="24"/>
        </w:rPr>
        <w:t>Snake in the Grass</w:t>
      </w:r>
      <w:r w:rsidR="00E6696A">
        <w:rPr>
          <w:rFonts w:ascii="Times New Roman" w:hAnsi="Times New Roman" w:cs="Times New Roman"/>
          <w:sz w:val="24"/>
          <w:szCs w:val="24"/>
        </w:rPr>
        <w:t>/</w:t>
      </w:r>
      <w:r w:rsidR="00996CB6" w:rsidRPr="00DE0292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Pr="00DE0292">
        <w:rPr>
          <w:rFonts w:ascii="Times New Roman" w:eastAsia="SimSun" w:hAnsi="Times New Roman" w:cs="Times New Roman" w:hint="eastAsia"/>
          <w:sz w:val="24"/>
          <w:szCs w:val="24"/>
        </w:rPr>
        <w:t>(Irish</w:t>
      </w:r>
      <w:r w:rsidR="00996CB6">
        <w:rPr>
          <w:rFonts w:ascii="Times New Roman" w:eastAsia="SimSun" w:hAnsi="Times New Roman" w:cs="Times New Roman"/>
          <w:sz w:val="24"/>
          <w:szCs w:val="24"/>
        </w:rPr>
        <w:t xml:space="preserve"> Playwrights</w:t>
      </w:r>
      <w:r w:rsidRPr="00DE0292">
        <w:rPr>
          <w:rFonts w:ascii="Times New Roman" w:eastAsia="SimSun" w:hAnsi="Times New Roman" w:cs="Times New Roman" w:hint="eastAsia"/>
          <w:sz w:val="24"/>
          <w:szCs w:val="24"/>
        </w:rPr>
        <w:t xml:space="preserve">) </w:t>
      </w:r>
      <w:r w:rsidR="00996CB6">
        <w:rPr>
          <w:rFonts w:ascii="Times New Roman" w:eastAsia="SimSun" w:hAnsi="Times New Roman" w:cs="Times New Roman"/>
          <w:sz w:val="24"/>
          <w:szCs w:val="24"/>
        </w:rPr>
        <w:t xml:space="preserve">Samuel </w:t>
      </w:r>
      <w:r w:rsidRPr="00DE0292">
        <w:rPr>
          <w:rFonts w:ascii="Times New Roman" w:eastAsia="SimSun" w:hAnsi="Times New Roman" w:cs="Times New Roman" w:hint="eastAsia"/>
          <w:sz w:val="24"/>
          <w:szCs w:val="24"/>
        </w:rPr>
        <w:t>Becket</w:t>
      </w:r>
      <w:r w:rsidR="00E6696A" w:rsidRPr="00DE0292">
        <w:rPr>
          <w:rFonts w:ascii="Times New Roman" w:eastAsia="SimSun" w:hAnsi="Times New Roman" w:cs="Times New Roman" w:hint="eastAsia"/>
          <w:sz w:val="24"/>
          <w:szCs w:val="24"/>
        </w:rPr>
        <w:t>,</w:t>
      </w:r>
      <w:r w:rsidR="00E6696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6696A" w:rsidRPr="00E6696A">
        <w:rPr>
          <w:rFonts w:ascii="Times New Roman" w:hAnsi="Times New Roman" w:cs="Times New Roman" w:hint="eastAsia"/>
          <w:i/>
          <w:color w:val="222222"/>
          <w:sz w:val="24"/>
          <w:szCs w:val="24"/>
          <w:lang w:val="en-HK"/>
        </w:rPr>
        <w:t>Waiting for Godot</w:t>
      </w:r>
      <w:r w:rsidR="00E6696A" w:rsidRPr="00E6696A">
        <w:rPr>
          <w:rFonts w:ascii="Times New Roman" w:eastAsia="SimSun" w:hAnsi="Times New Roman" w:cs="Times New Roman"/>
          <w:sz w:val="24"/>
          <w:szCs w:val="24"/>
        </w:rPr>
        <w:t>/</w:t>
      </w:r>
      <w:r w:rsidR="00E6696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96CB6">
        <w:rPr>
          <w:rFonts w:ascii="Times New Roman" w:eastAsia="SimSun" w:hAnsi="Times New Roman" w:cs="Times New Roman"/>
          <w:sz w:val="24"/>
          <w:szCs w:val="24"/>
        </w:rPr>
        <w:t xml:space="preserve">John </w:t>
      </w:r>
      <w:r w:rsidRPr="00DE0292">
        <w:rPr>
          <w:rFonts w:ascii="Times New Roman" w:eastAsia="SimSun" w:hAnsi="Times New Roman" w:cs="Times New Roman" w:hint="eastAsia"/>
          <w:sz w:val="24"/>
          <w:szCs w:val="24"/>
        </w:rPr>
        <w:t>Keane</w:t>
      </w:r>
      <w:r w:rsidR="00E6696A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E6696A" w:rsidRPr="00E6696A">
        <w:rPr>
          <w:rFonts w:ascii="Times New Roman" w:hAnsi="Times New Roman" w:cs="Times New Roman"/>
          <w:i/>
          <w:color w:val="222222"/>
          <w:sz w:val="24"/>
          <w:szCs w:val="24"/>
          <w:lang w:val="en-HK"/>
        </w:rPr>
        <w:t>Sive</w:t>
      </w:r>
    </w:p>
    <w:p w:rsidR="00996CB6" w:rsidRDefault="00996CB6" w:rsidP="0015303A">
      <w:pPr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E6696A" w:rsidRDefault="00E6696A" w:rsidP="0015303A">
      <w:pPr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D4C96">
        <w:rPr>
          <w:rFonts w:ascii="Times New Roman" w:eastAsia="SimSun" w:hAnsi="Times New Roman" w:cs="Times New Roman" w:hint="eastAsia"/>
          <w:sz w:val="28"/>
          <w:szCs w:val="28"/>
        </w:rPr>
        <w:t>Lecture</w:t>
      </w:r>
      <w:r w:rsidRPr="00253EC3">
        <w:rPr>
          <w:rFonts w:ascii="Times New Roman" w:eastAsia="SimSu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Two:</w:t>
      </w:r>
    </w:p>
    <w:p w:rsidR="00147772" w:rsidRDefault="0015303A" w:rsidP="00147772">
      <w:pPr>
        <w:spacing w:line="240" w:lineRule="auto"/>
        <w:ind w:left="720"/>
        <w:rPr>
          <w:rFonts w:ascii="Times New Roman" w:eastAsia="SimSun" w:hAnsi="Times New Roman" w:cs="Times New Roman"/>
          <w:sz w:val="24"/>
          <w:szCs w:val="24"/>
        </w:rPr>
      </w:pPr>
      <w:r w:rsidRPr="00147772"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The second </w:t>
      </w:r>
      <w:proofErr w:type="gramStart"/>
      <w:r w:rsidRPr="00147772">
        <w:rPr>
          <w:rFonts w:ascii="Times New Roman" w:eastAsia="SimSun" w:hAnsi="Times New Roman" w:cs="Times New Roman" w:hint="eastAsia"/>
          <w:b/>
          <w:sz w:val="24"/>
          <w:szCs w:val="24"/>
        </w:rPr>
        <w:t>New Wave</w:t>
      </w:r>
      <w:proofErr w:type="gramEnd"/>
      <w:r w:rsidRPr="00147772">
        <w:rPr>
          <w:rFonts w:ascii="Times New Roman" w:eastAsia="SimSun" w:hAnsi="Times New Roman" w:cs="Times New Roman" w:hint="eastAsia"/>
          <w:b/>
          <w:sz w:val="24"/>
          <w:szCs w:val="24"/>
        </w:rPr>
        <w:t>:</w:t>
      </w:r>
      <w:r w:rsidRPr="00147772">
        <w:rPr>
          <w:rFonts w:ascii="Times New Roman" w:eastAsia="SimSun" w:hAnsi="Times New Roman" w:cs="Times New Roman" w:hint="eastAsia"/>
          <w:sz w:val="24"/>
          <w:szCs w:val="24"/>
        </w:rPr>
        <w:t xml:space="preserve"> (British</w:t>
      </w:r>
      <w:r w:rsidR="00147772" w:rsidRPr="00147772">
        <w:rPr>
          <w:rFonts w:ascii="Times New Roman" w:eastAsia="SimSun" w:hAnsi="Times New Roman" w:cs="Times New Roman"/>
          <w:sz w:val="24"/>
          <w:szCs w:val="24"/>
        </w:rPr>
        <w:t xml:space="preserve"> Playwrights</w:t>
      </w:r>
      <w:r w:rsidRPr="00147772">
        <w:rPr>
          <w:rFonts w:ascii="Times New Roman" w:eastAsia="SimSun" w:hAnsi="Times New Roman" w:cs="Times New Roman" w:hint="eastAsia"/>
          <w:sz w:val="24"/>
          <w:szCs w:val="24"/>
        </w:rPr>
        <w:t xml:space="preserve">) </w:t>
      </w:r>
      <w:r w:rsidR="00E6696A" w:rsidRPr="00147772">
        <w:rPr>
          <w:rFonts w:ascii="Times New Roman" w:eastAsia="SimSun" w:hAnsi="Times New Roman" w:cs="Times New Roman"/>
          <w:sz w:val="24"/>
          <w:szCs w:val="24"/>
        </w:rPr>
        <w:t xml:space="preserve">Caryl </w:t>
      </w:r>
      <w:r w:rsidRPr="00147772">
        <w:rPr>
          <w:rFonts w:ascii="Times New Roman" w:eastAsia="SimSun" w:hAnsi="Times New Roman" w:cs="Times New Roman" w:hint="eastAsia"/>
          <w:sz w:val="24"/>
          <w:szCs w:val="24"/>
        </w:rPr>
        <w:t xml:space="preserve">Churchill, </w:t>
      </w:r>
      <w:r w:rsidR="00147772" w:rsidRPr="00147772">
        <w:rPr>
          <w:rFonts w:ascii="Times New Roman" w:hAnsi="Times New Roman" w:cs="Times New Roman"/>
          <w:i/>
          <w:color w:val="222222"/>
          <w:sz w:val="24"/>
          <w:szCs w:val="24"/>
          <w:lang w:val="en-HK"/>
        </w:rPr>
        <w:t>Far Away</w:t>
      </w:r>
      <w:r w:rsidR="00147772" w:rsidRPr="00147772">
        <w:rPr>
          <w:rFonts w:ascii="Times New Roman" w:eastAsia="SimSun" w:hAnsi="Times New Roman" w:cs="Times New Roman"/>
          <w:sz w:val="24"/>
          <w:szCs w:val="24"/>
        </w:rPr>
        <w:t>/</w:t>
      </w:r>
      <w:r w:rsidR="0014777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6696A" w:rsidRPr="00147772">
        <w:rPr>
          <w:rFonts w:ascii="Times New Roman" w:eastAsia="SimSun" w:hAnsi="Times New Roman" w:cs="Times New Roman"/>
          <w:sz w:val="24"/>
          <w:szCs w:val="24"/>
        </w:rPr>
        <w:t xml:space="preserve">Michael </w:t>
      </w:r>
    </w:p>
    <w:p w:rsidR="00E6696A" w:rsidRPr="00147772" w:rsidRDefault="0015303A" w:rsidP="00147772">
      <w:pPr>
        <w:spacing w:line="240" w:lineRule="auto"/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47772">
        <w:rPr>
          <w:rFonts w:ascii="Times New Roman" w:eastAsia="SimSun" w:hAnsi="Times New Roman" w:cs="Times New Roman" w:hint="eastAsia"/>
          <w:sz w:val="24"/>
          <w:szCs w:val="24"/>
        </w:rPr>
        <w:t xml:space="preserve">Frayn, </w:t>
      </w:r>
      <w:r w:rsidR="00147772" w:rsidRPr="00147772">
        <w:rPr>
          <w:rFonts w:ascii="Times New Roman" w:eastAsia="SimSun" w:hAnsi="Times New Roman" w:cs="Times New Roman"/>
          <w:i/>
          <w:sz w:val="24"/>
          <w:szCs w:val="24"/>
        </w:rPr>
        <w:t>Copenhagen</w:t>
      </w:r>
      <w:r w:rsidR="00147772" w:rsidRPr="00147772">
        <w:rPr>
          <w:rFonts w:ascii="Times New Roman" w:eastAsia="SimSun" w:hAnsi="Times New Roman" w:cs="Times New Roman"/>
          <w:sz w:val="24"/>
          <w:szCs w:val="24"/>
        </w:rPr>
        <w:t>/</w:t>
      </w:r>
      <w:r w:rsidR="0014777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6696A" w:rsidRPr="00147772">
        <w:rPr>
          <w:rFonts w:ascii="Times New Roman" w:eastAsia="SimSun" w:hAnsi="Times New Roman" w:cs="Times New Roman"/>
          <w:sz w:val="24"/>
          <w:szCs w:val="24"/>
        </w:rPr>
        <w:t xml:space="preserve">Tom </w:t>
      </w:r>
      <w:r w:rsidRPr="00147772">
        <w:rPr>
          <w:rFonts w:ascii="Times New Roman" w:eastAsia="SimSun" w:hAnsi="Times New Roman" w:cs="Times New Roman" w:hint="eastAsia"/>
          <w:sz w:val="24"/>
          <w:szCs w:val="24"/>
        </w:rPr>
        <w:t>Stoppard,</w:t>
      </w:r>
      <w:r w:rsidR="0014777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47772" w:rsidRPr="00147772">
        <w:rPr>
          <w:rFonts w:ascii="Times New Roman" w:eastAsia="SimSun" w:hAnsi="Times New Roman" w:cs="Times New Roman"/>
          <w:i/>
          <w:sz w:val="24"/>
          <w:szCs w:val="24"/>
        </w:rPr>
        <w:t>Coast of Utopia</w:t>
      </w:r>
      <w:r w:rsidR="00147772" w:rsidRPr="00147772">
        <w:rPr>
          <w:rFonts w:ascii="Times New Roman" w:eastAsia="SimSun" w:hAnsi="Times New Roman" w:cs="Times New Roman"/>
          <w:sz w:val="24"/>
          <w:szCs w:val="24"/>
        </w:rPr>
        <w:t>/</w:t>
      </w:r>
      <w:r w:rsidR="0014777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6696A" w:rsidRPr="00147772">
        <w:rPr>
          <w:rFonts w:ascii="Times New Roman" w:eastAsia="SimSun" w:hAnsi="Times New Roman" w:cs="Times New Roman"/>
          <w:sz w:val="24"/>
          <w:szCs w:val="24"/>
        </w:rPr>
        <w:t>David</w:t>
      </w:r>
      <w:r w:rsidRPr="00147772">
        <w:rPr>
          <w:rFonts w:ascii="Times New Roman" w:eastAsia="SimSun" w:hAnsi="Times New Roman" w:cs="Times New Roman" w:hint="eastAsia"/>
          <w:sz w:val="24"/>
          <w:szCs w:val="24"/>
        </w:rPr>
        <w:t xml:space="preserve"> Hare,</w:t>
      </w:r>
      <w:r w:rsidR="0014777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47772" w:rsidRPr="00147772">
        <w:rPr>
          <w:rFonts w:ascii="Times New Roman" w:eastAsia="SimSun" w:hAnsi="Times New Roman" w:cs="Times New Roman"/>
          <w:i/>
          <w:sz w:val="24"/>
          <w:szCs w:val="24"/>
        </w:rPr>
        <w:t>Skylight</w:t>
      </w:r>
      <w:r w:rsidR="00147772">
        <w:rPr>
          <w:rFonts w:ascii="Times New Roman" w:eastAsia="SimSun" w:hAnsi="Times New Roman" w:cs="Times New Roman"/>
          <w:sz w:val="24"/>
          <w:szCs w:val="24"/>
        </w:rPr>
        <w:t>/</w:t>
      </w:r>
      <w:r w:rsidR="00794C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6696A" w:rsidRPr="00147772">
        <w:rPr>
          <w:rFonts w:ascii="Times New Roman" w:eastAsia="SimSun" w:hAnsi="Times New Roman" w:cs="Times New Roman"/>
          <w:sz w:val="24"/>
          <w:szCs w:val="24"/>
        </w:rPr>
        <w:t>Timb</w:t>
      </w:r>
      <w:r w:rsidR="00147772" w:rsidRPr="00147772">
        <w:rPr>
          <w:rFonts w:ascii="Times New Roman" w:eastAsia="SimSun" w:hAnsi="Times New Roman" w:cs="Times New Roman"/>
          <w:sz w:val="24"/>
          <w:szCs w:val="24"/>
        </w:rPr>
        <w:t>er</w:t>
      </w:r>
      <w:r w:rsidR="00E6696A" w:rsidRPr="00147772">
        <w:rPr>
          <w:rFonts w:ascii="Times New Roman" w:eastAsia="SimSun" w:hAnsi="Times New Roman" w:cs="Times New Roman"/>
          <w:sz w:val="24"/>
          <w:szCs w:val="24"/>
        </w:rPr>
        <w:t xml:space="preserve">lake </w:t>
      </w:r>
      <w:r w:rsidRPr="00147772">
        <w:rPr>
          <w:rFonts w:ascii="Times New Roman" w:eastAsia="SimSun" w:hAnsi="Times New Roman" w:cs="Times New Roman" w:hint="eastAsia"/>
          <w:sz w:val="24"/>
          <w:szCs w:val="24"/>
        </w:rPr>
        <w:t>Wertenbaker</w:t>
      </w:r>
      <w:r w:rsidR="00794C7A">
        <w:rPr>
          <w:rFonts w:ascii="Times New Roman" w:eastAsia="SimSun" w:hAnsi="Times New Roman" w:cs="Times New Roman"/>
          <w:sz w:val="24"/>
          <w:szCs w:val="24"/>
        </w:rPr>
        <w:t>,</w:t>
      </w:r>
      <w:r w:rsidR="00147772" w:rsidRPr="00147772">
        <w:rPr>
          <w:rFonts w:ascii="Times New Roman" w:hAnsi="Times New Roman" w:cs="Times New Roman" w:hint="eastAsia"/>
          <w:color w:val="222222"/>
          <w:sz w:val="24"/>
          <w:szCs w:val="24"/>
          <w:lang w:val="en-HK"/>
        </w:rPr>
        <w:t xml:space="preserve"> </w:t>
      </w:r>
      <w:r w:rsidR="00147772" w:rsidRPr="00794C7A">
        <w:rPr>
          <w:rFonts w:ascii="Times New Roman" w:hAnsi="Times New Roman" w:cs="Times New Roman" w:hint="eastAsia"/>
          <w:i/>
          <w:color w:val="222222"/>
          <w:sz w:val="24"/>
          <w:szCs w:val="24"/>
          <w:lang w:val="en-HK"/>
        </w:rPr>
        <w:t>Our Country</w:t>
      </w:r>
      <w:r w:rsidR="00147772" w:rsidRPr="00794C7A">
        <w:rPr>
          <w:rFonts w:ascii="Times New Roman" w:hAnsi="Times New Roman" w:cs="Times New Roman"/>
          <w:i/>
          <w:color w:val="222222"/>
          <w:sz w:val="24"/>
          <w:szCs w:val="24"/>
          <w:lang w:val="en-HK"/>
        </w:rPr>
        <w:t>’</w:t>
      </w:r>
      <w:r w:rsidR="00147772" w:rsidRPr="00794C7A">
        <w:rPr>
          <w:rFonts w:ascii="Times New Roman" w:hAnsi="Times New Roman" w:cs="Times New Roman" w:hint="eastAsia"/>
          <w:i/>
          <w:color w:val="222222"/>
          <w:sz w:val="24"/>
          <w:szCs w:val="24"/>
          <w:lang w:val="en-HK"/>
        </w:rPr>
        <w:t>s Good</w:t>
      </w:r>
      <w:r w:rsidR="00147772" w:rsidRPr="00147772">
        <w:rPr>
          <w:rFonts w:ascii="Times New Roman" w:eastAsia="SimSun" w:hAnsi="Times New Roman" w:cs="Times New Roman"/>
          <w:sz w:val="24"/>
          <w:szCs w:val="24"/>
        </w:rPr>
        <w:t xml:space="preserve">/ </w:t>
      </w:r>
      <w:r w:rsidR="00E6696A" w:rsidRPr="00147772">
        <w:rPr>
          <w:rFonts w:ascii="Times New Roman" w:eastAsia="SimSun" w:hAnsi="Times New Roman" w:cs="Times New Roman" w:hint="eastAsia"/>
          <w:sz w:val="24"/>
          <w:szCs w:val="24"/>
        </w:rPr>
        <w:t>(Irish</w:t>
      </w:r>
      <w:r w:rsidR="00147772" w:rsidRPr="00147772">
        <w:rPr>
          <w:rFonts w:ascii="Times New Roman" w:eastAsia="SimSun" w:hAnsi="Times New Roman" w:cs="Times New Roman"/>
          <w:sz w:val="24"/>
          <w:szCs w:val="24"/>
        </w:rPr>
        <w:t xml:space="preserve"> Playwright</w:t>
      </w:r>
      <w:r w:rsidR="00E6696A" w:rsidRPr="00147772">
        <w:rPr>
          <w:rFonts w:ascii="Times New Roman" w:eastAsia="SimSun" w:hAnsi="Times New Roman" w:cs="Times New Roman" w:hint="eastAsia"/>
          <w:sz w:val="24"/>
          <w:szCs w:val="24"/>
        </w:rPr>
        <w:t xml:space="preserve">) </w:t>
      </w:r>
      <w:r w:rsidR="00147772" w:rsidRPr="00147772">
        <w:rPr>
          <w:rFonts w:ascii="Times New Roman" w:eastAsia="SimSun" w:hAnsi="Times New Roman" w:cs="Times New Roman"/>
          <w:sz w:val="24"/>
          <w:szCs w:val="24"/>
        </w:rPr>
        <w:t xml:space="preserve">Brian </w:t>
      </w:r>
      <w:r w:rsidR="00E6696A" w:rsidRPr="00147772">
        <w:rPr>
          <w:rFonts w:ascii="Times New Roman" w:eastAsia="SimSun" w:hAnsi="Times New Roman" w:cs="Times New Roman" w:hint="eastAsia"/>
          <w:sz w:val="24"/>
          <w:szCs w:val="24"/>
        </w:rPr>
        <w:t>Friel,</w:t>
      </w:r>
      <w:r w:rsidR="00147772" w:rsidRPr="0014777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147772" w:rsidRPr="00794C7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Dancing at Lughnasa</w:t>
      </w:r>
      <w:r w:rsidR="00E6696A" w:rsidRPr="00147772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147772" w:rsidRPr="00147772">
        <w:rPr>
          <w:rFonts w:ascii="Times New Roman" w:eastAsia="SimSun" w:hAnsi="Times New Roman" w:cs="Times New Roman"/>
          <w:sz w:val="24"/>
          <w:szCs w:val="24"/>
        </w:rPr>
        <w:t xml:space="preserve">/ Tom </w:t>
      </w:r>
      <w:r w:rsidR="00E6696A" w:rsidRPr="00147772">
        <w:rPr>
          <w:rFonts w:ascii="Times New Roman" w:eastAsia="SimSun" w:hAnsi="Times New Roman" w:cs="Times New Roman" w:hint="eastAsia"/>
          <w:sz w:val="24"/>
          <w:szCs w:val="24"/>
        </w:rPr>
        <w:t>Murphy</w:t>
      </w:r>
      <w:r w:rsidR="00147772" w:rsidRPr="00147772">
        <w:rPr>
          <w:rFonts w:ascii="Times New Roman" w:eastAsia="SimSun" w:hAnsi="Times New Roman" w:cs="Times New Roman"/>
          <w:sz w:val="24"/>
          <w:szCs w:val="24"/>
        </w:rPr>
        <w:t>,</w:t>
      </w:r>
      <w:r w:rsidR="00794C7A">
        <w:rPr>
          <w:rFonts w:ascii="Times New Roman" w:eastAsia="SimSun" w:hAnsi="Times New Roman" w:cs="Times New Roman"/>
          <w:sz w:val="24"/>
          <w:szCs w:val="24"/>
        </w:rPr>
        <w:t xml:space="preserve"> </w:t>
      </w:r>
      <w:hyperlink r:id="rId4" w:history="1">
        <w:r w:rsidR="00147772" w:rsidRPr="00794C7A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The Sanctuary Lamp</w:t>
        </w:r>
      </w:hyperlink>
    </w:p>
    <w:p w:rsidR="0015303A" w:rsidRPr="00E6696A" w:rsidRDefault="0015303A" w:rsidP="00E6696A">
      <w:pPr>
        <w:spacing w:line="240" w:lineRule="auto"/>
        <w:ind w:left="720"/>
        <w:rPr>
          <w:rFonts w:ascii="Times New Roman" w:eastAsia="SimSun" w:hAnsi="Times New Roman" w:cs="Times New Roman"/>
          <w:sz w:val="24"/>
          <w:szCs w:val="24"/>
        </w:rPr>
      </w:pPr>
    </w:p>
    <w:p w:rsidR="00794C7A" w:rsidRDefault="00794C7A" w:rsidP="0015303A">
      <w:pPr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ED4C96">
        <w:rPr>
          <w:rFonts w:ascii="Times New Roman" w:eastAsia="SimSun" w:hAnsi="Times New Roman" w:cs="Times New Roman" w:hint="eastAsia"/>
          <w:sz w:val="28"/>
          <w:szCs w:val="28"/>
        </w:rPr>
        <w:t>Lecture</w:t>
      </w:r>
      <w:r w:rsidR="0015303A" w:rsidRPr="00E6696A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Pr="00794C7A">
        <w:rPr>
          <w:rFonts w:ascii="Times New Roman" w:eastAsia="SimSun" w:hAnsi="Times New Roman" w:cs="Times New Roman"/>
          <w:sz w:val="28"/>
          <w:szCs w:val="28"/>
        </w:rPr>
        <w:t>Three:</w:t>
      </w:r>
    </w:p>
    <w:p w:rsidR="0015303A" w:rsidRDefault="0015303A" w:rsidP="00794C7A">
      <w:pPr>
        <w:spacing w:line="240" w:lineRule="auto"/>
        <w:ind w:left="720"/>
        <w:rPr>
          <w:rFonts w:ascii="Times New Roman" w:eastAsia="SimSun" w:hAnsi="Times New Roman" w:cs="Times New Roman"/>
          <w:sz w:val="24"/>
          <w:szCs w:val="24"/>
        </w:rPr>
      </w:pPr>
      <w:r w:rsidRPr="00794C7A">
        <w:rPr>
          <w:rFonts w:ascii="Times New Roman" w:eastAsia="SimSun" w:hAnsi="Times New Roman" w:cs="Times New Roman" w:hint="eastAsia"/>
          <w:b/>
          <w:sz w:val="24"/>
          <w:szCs w:val="24"/>
        </w:rPr>
        <w:t>In-yer-face Theatre: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 xml:space="preserve"> (British</w:t>
      </w:r>
      <w:r w:rsidR="00794C7A">
        <w:rPr>
          <w:rFonts w:ascii="Times New Roman" w:eastAsia="SimSun" w:hAnsi="Times New Roman" w:cs="Times New Roman"/>
          <w:sz w:val="24"/>
          <w:szCs w:val="24"/>
        </w:rPr>
        <w:t xml:space="preserve"> Playwrights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 xml:space="preserve">) </w:t>
      </w:r>
      <w:r w:rsidR="00794C7A">
        <w:rPr>
          <w:rFonts w:ascii="Times New Roman" w:eastAsia="SimSun" w:hAnsi="Times New Roman" w:cs="Times New Roman"/>
          <w:sz w:val="24"/>
          <w:szCs w:val="24"/>
        </w:rPr>
        <w:t xml:space="preserve">Sarah 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 xml:space="preserve">Kane, </w:t>
      </w:r>
      <w:r w:rsidR="000F18B9" w:rsidRPr="000F18B9">
        <w:rPr>
          <w:rFonts w:ascii="Times New Roman" w:eastAsia="SimSun" w:hAnsi="Times New Roman" w:cs="Times New Roman"/>
          <w:i/>
          <w:sz w:val="24"/>
          <w:szCs w:val="24"/>
        </w:rPr>
        <w:t>Blasted</w:t>
      </w:r>
      <w:r w:rsidR="000F18B9">
        <w:rPr>
          <w:rFonts w:ascii="Times New Roman" w:eastAsia="SimSun" w:hAnsi="Times New Roman" w:cs="Times New Roman"/>
          <w:sz w:val="24"/>
          <w:szCs w:val="24"/>
        </w:rPr>
        <w:t xml:space="preserve">/ </w:t>
      </w:r>
      <w:r w:rsidR="00794C7A">
        <w:rPr>
          <w:rFonts w:ascii="Times New Roman" w:eastAsia="SimSun" w:hAnsi="Times New Roman" w:cs="Times New Roman"/>
          <w:sz w:val="24"/>
          <w:szCs w:val="24"/>
        </w:rPr>
        <w:t xml:space="preserve">Mark 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 xml:space="preserve">Ravenhill, </w:t>
      </w:r>
      <w:r w:rsidR="000F18B9" w:rsidRPr="000F18B9">
        <w:rPr>
          <w:rFonts w:ascii="Times New Roman" w:eastAsia="SimSun" w:hAnsi="Times New Roman" w:cs="Times New Roman"/>
          <w:i/>
          <w:sz w:val="24"/>
          <w:szCs w:val="24"/>
        </w:rPr>
        <w:t>Shopping and Fucking</w:t>
      </w:r>
      <w:r w:rsidR="000F18B9">
        <w:rPr>
          <w:rFonts w:ascii="Times New Roman" w:eastAsia="SimSun" w:hAnsi="Times New Roman" w:cs="Times New Roman"/>
          <w:sz w:val="24"/>
          <w:szCs w:val="24"/>
        </w:rPr>
        <w:t xml:space="preserve"> /</w:t>
      </w:r>
      <w:r w:rsidR="00794C7A">
        <w:rPr>
          <w:rFonts w:ascii="Times New Roman" w:eastAsia="SimSun" w:hAnsi="Times New Roman" w:cs="Times New Roman"/>
          <w:sz w:val="24"/>
          <w:szCs w:val="24"/>
        </w:rPr>
        <w:t xml:space="preserve">Anthony 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>Neilson,</w:t>
      </w:r>
      <w:r w:rsidRPr="000F18B9">
        <w:rPr>
          <w:rFonts w:ascii="Times New Roman" w:eastAsia="SimSun" w:hAnsi="Times New Roman" w:cs="Times New Roman" w:hint="eastAsia"/>
          <w:i/>
          <w:sz w:val="24"/>
          <w:szCs w:val="24"/>
        </w:rPr>
        <w:t xml:space="preserve"> </w:t>
      </w:r>
      <w:proofErr w:type="gramStart"/>
      <w:r w:rsidR="000F18B9" w:rsidRPr="000F18B9">
        <w:rPr>
          <w:rFonts w:ascii="Times New Roman" w:eastAsia="SimSun" w:hAnsi="Times New Roman" w:cs="Times New Roman"/>
          <w:i/>
          <w:sz w:val="24"/>
          <w:szCs w:val="24"/>
        </w:rPr>
        <w:t>The</w:t>
      </w:r>
      <w:proofErr w:type="gramEnd"/>
      <w:r w:rsidR="000F18B9" w:rsidRPr="000F18B9">
        <w:rPr>
          <w:rFonts w:ascii="Times New Roman" w:eastAsia="SimSun" w:hAnsi="Times New Roman" w:cs="Times New Roman"/>
          <w:i/>
          <w:sz w:val="24"/>
          <w:szCs w:val="24"/>
        </w:rPr>
        <w:t xml:space="preserve"> Censor/</w:t>
      </w:r>
      <w:r w:rsidR="000F18B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5262A">
        <w:rPr>
          <w:rFonts w:ascii="Times New Roman" w:eastAsia="SimSun" w:hAnsi="Times New Roman" w:cs="Times New Roman"/>
          <w:sz w:val="24"/>
          <w:szCs w:val="24"/>
        </w:rPr>
        <w:t xml:space="preserve">Jez 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>Butterworth,</w:t>
      </w:r>
      <w:r w:rsidR="000F18B9" w:rsidRPr="000F18B9">
        <w:rPr>
          <w:rFonts w:ascii="Times New Roman" w:eastAsia="SimSun" w:hAnsi="Times New Roman" w:cs="Times New Roman"/>
          <w:i/>
          <w:sz w:val="24"/>
          <w:szCs w:val="24"/>
        </w:rPr>
        <w:t xml:space="preserve"> Hills of California</w:t>
      </w:r>
      <w:r w:rsidR="000F18B9">
        <w:rPr>
          <w:rFonts w:ascii="Times New Roman" w:eastAsia="SimSun" w:hAnsi="Times New Roman" w:cs="Times New Roman"/>
          <w:sz w:val="24"/>
          <w:szCs w:val="24"/>
        </w:rPr>
        <w:t>/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794C7A">
        <w:rPr>
          <w:rFonts w:ascii="Times New Roman" w:eastAsia="SimSun" w:hAnsi="Times New Roman" w:cs="Times New Roman"/>
          <w:sz w:val="24"/>
          <w:szCs w:val="24"/>
        </w:rPr>
        <w:t xml:space="preserve">David </w:t>
      </w:r>
      <w:r w:rsidR="00794C7A">
        <w:rPr>
          <w:rFonts w:ascii="Times New Roman" w:eastAsia="SimSun" w:hAnsi="Times New Roman" w:cs="Times New Roman" w:hint="eastAsia"/>
          <w:sz w:val="24"/>
          <w:szCs w:val="24"/>
        </w:rPr>
        <w:t>Harrower</w:t>
      </w:r>
      <w:r w:rsidR="00794C7A" w:rsidRPr="000F18B9">
        <w:rPr>
          <w:rFonts w:ascii="Times New Roman" w:eastAsia="SimSun" w:hAnsi="Times New Roman" w:cs="Times New Roman" w:hint="eastAsia"/>
          <w:i/>
          <w:sz w:val="24"/>
          <w:szCs w:val="24"/>
        </w:rPr>
        <w:t xml:space="preserve"> </w:t>
      </w:r>
      <w:r w:rsidR="000F18B9" w:rsidRPr="000F18B9">
        <w:rPr>
          <w:rFonts w:ascii="Times New Roman" w:eastAsia="SimSun" w:hAnsi="Times New Roman" w:cs="Times New Roman"/>
          <w:i/>
          <w:sz w:val="24"/>
          <w:szCs w:val="24"/>
        </w:rPr>
        <w:t>Blackbird</w:t>
      </w:r>
      <w:r w:rsidR="00B5262A" w:rsidRPr="000F18B9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r w:rsidR="00391D37">
        <w:rPr>
          <w:rFonts w:ascii="Times New Roman" w:eastAsia="SimSun" w:hAnsi="Times New Roman" w:cs="Times New Roman"/>
          <w:i/>
          <w:sz w:val="24"/>
          <w:szCs w:val="24"/>
        </w:rPr>
        <w:t xml:space="preserve">/ 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>(Irish</w:t>
      </w:r>
      <w:r w:rsidR="00794C7A" w:rsidRPr="00794C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94C7A">
        <w:rPr>
          <w:rFonts w:ascii="Times New Roman" w:eastAsia="SimSun" w:hAnsi="Times New Roman" w:cs="Times New Roman"/>
          <w:sz w:val="24"/>
          <w:szCs w:val="24"/>
        </w:rPr>
        <w:t>Playwrights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>)</w:t>
      </w:r>
      <w:r w:rsidR="00391D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5262A">
        <w:rPr>
          <w:rFonts w:ascii="Times New Roman" w:eastAsia="SimSun" w:hAnsi="Times New Roman" w:cs="Times New Roman"/>
          <w:sz w:val="24"/>
          <w:szCs w:val="24"/>
        </w:rPr>
        <w:t xml:space="preserve">Martin 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>McDonagh,</w:t>
      </w:r>
      <w:r w:rsidR="00391D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F18B9" w:rsidRPr="000F18B9">
        <w:rPr>
          <w:rFonts w:ascii="Times New Roman" w:eastAsia="SimSun" w:hAnsi="Times New Roman" w:cs="Times New Roman"/>
          <w:i/>
          <w:sz w:val="24"/>
          <w:szCs w:val="24"/>
        </w:rPr>
        <w:t>Pillowman</w:t>
      </w:r>
      <w:r w:rsidRPr="000F18B9">
        <w:rPr>
          <w:rFonts w:ascii="Times New Roman" w:eastAsia="SimSun" w:hAnsi="Times New Roman" w:cs="Times New Roman" w:hint="eastAsia"/>
          <w:i/>
          <w:sz w:val="24"/>
          <w:szCs w:val="24"/>
        </w:rPr>
        <w:t xml:space="preserve"> </w:t>
      </w:r>
      <w:r w:rsidR="00391D37">
        <w:rPr>
          <w:rFonts w:ascii="Times New Roman" w:eastAsia="SimSun" w:hAnsi="Times New Roman" w:cs="Times New Roman"/>
          <w:sz w:val="24"/>
          <w:szCs w:val="24"/>
        </w:rPr>
        <w:t xml:space="preserve">/ </w:t>
      </w:r>
      <w:r w:rsidR="00B5262A">
        <w:rPr>
          <w:rFonts w:ascii="Times New Roman" w:eastAsia="SimSun" w:hAnsi="Times New Roman" w:cs="Times New Roman"/>
          <w:sz w:val="24"/>
          <w:szCs w:val="24"/>
        </w:rPr>
        <w:t xml:space="preserve">Conor </w:t>
      </w:r>
      <w:r w:rsidRPr="00E6696A">
        <w:rPr>
          <w:rFonts w:ascii="Times New Roman" w:eastAsia="SimSun" w:hAnsi="Times New Roman" w:cs="Times New Roman" w:hint="eastAsia"/>
          <w:sz w:val="24"/>
          <w:szCs w:val="24"/>
        </w:rPr>
        <w:t>McPherson,</w:t>
      </w:r>
      <w:r w:rsidRPr="000F18B9">
        <w:rPr>
          <w:rFonts w:ascii="Times New Roman" w:eastAsia="SimSun" w:hAnsi="Times New Roman" w:cs="Times New Roman" w:hint="eastAsia"/>
          <w:i/>
          <w:sz w:val="24"/>
          <w:szCs w:val="24"/>
        </w:rPr>
        <w:t xml:space="preserve"> </w:t>
      </w:r>
      <w:r w:rsidR="000F18B9" w:rsidRPr="000F18B9">
        <w:rPr>
          <w:rFonts w:ascii="Times New Roman" w:eastAsia="SimSun" w:hAnsi="Times New Roman" w:cs="Times New Roman"/>
          <w:i/>
          <w:sz w:val="24"/>
          <w:szCs w:val="24"/>
        </w:rPr>
        <w:t>Weir</w:t>
      </w:r>
    </w:p>
    <w:p w:rsidR="00794C7A" w:rsidRPr="00E6696A" w:rsidRDefault="00794C7A" w:rsidP="00794C7A">
      <w:pPr>
        <w:spacing w:line="240" w:lineRule="auto"/>
        <w:ind w:left="720"/>
        <w:rPr>
          <w:rFonts w:ascii="Times New Roman" w:eastAsia="SimSun" w:hAnsi="Times New Roman" w:cs="Times New Roman"/>
          <w:sz w:val="24"/>
          <w:szCs w:val="24"/>
        </w:rPr>
      </w:pPr>
    </w:p>
    <w:p w:rsidR="00794C7A" w:rsidRPr="00391D37" w:rsidRDefault="00794C7A" w:rsidP="0015303A">
      <w:pPr>
        <w:rPr>
          <w:rFonts w:ascii="Times New Roman" w:eastAsia="SimSun" w:hAnsi="Times New Roman" w:cs="Times New Roman"/>
          <w:sz w:val="28"/>
          <w:szCs w:val="28"/>
        </w:rPr>
      </w:pPr>
      <w:r w:rsidRPr="00391D37">
        <w:rPr>
          <w:rFonts w:ascii="Times New Roman" w:eastAsia="SimSun" w:hAnsi="Times New Roman" w:cs="Times New Roman" w:hint="eastAsia"/>
          <w:sz w:val="28"/>
          <w:szCs w:val="28"/>
        </w:rPr>
        <w:t>Lecture</w:t>
      </w:r>
      <w:r w:rsidRPr="00391D37">
        <w:rPr>
          <w:rFonts w:ascii="Times New Roman" w:eastAsia="SimSun" w:hAnsi="Times New Roman" w:cs="Times New Roman"/>
          <w:sz w:val="28"/>
          <w:szCs w:val="28"/>
        </w:rPr>
        <w:t xml:space="preserve"> Four</w:t>
      </w:r>
    </w:p>
    <w:p w:rsidR="0015303A" w:rsidRPr="00391D37" w:rsidRDefault="0015303A" w:rsidP="00391D37">
      <w:pPr>
        <w:ind w:left="720"/>
        <w:rPr>
          <w:rFonts w:ascii="Times New Roman" w:eastAsia="SimSun" w:hAnsi="Times New Roman" w:cs="Times New Roman"/>
          <w:sz w:val="24"/>
          <w:szCs w:val="24"/>
        </w:rPr>
      </w:pPr>
      <w:r w:rsidRPr="00391D37">
        <w:rPr>
          <w:rFonts w:ascii="Times New Roman" w:eastAsia="SimSun" w:hAnsi="Times New Roman" w:cs="Times New Roman"/>
          <w:b/>
          <w:sz w:val="24"/>
          <w:szCs w:val="24"/>
        </w:rPr>
        <w:t>New Writing Theatre:</w:t>
      </w:r>
      <w:r w:rsidRPr="00391D37">
        <w:rPr>
          <w:rFonts w:ascii="Times New Roman" w:eastAsia="SimSun" w:hAnsi="Times New Roman" w:cs="Times New Roman"/>
          <w:sz w:val="24"/>
          <w:szCs w:val="24"/>
        </w:rPr>
        <w:t xml:space="preserve"> (British</w:t>
      </w:r>
      <w:r w:rsidR="000F18B9" w:rsidRPr="00391D37">
        <w:rPr>
          <w:rFonts w:ascii="Times New Roman" w:eastAsia="SimSun" w:hAnsi="Times New Roman" w:cs="Times New Roman"/>
          <w:sz w:val="24"/>
          <w:szCs w:val="24"/>
        </w:rPr>
        <w:t xml:space="preserve"> Playwrights)</w:t>
      </w:r>
      <w:r w:rsidRPr="00391D37">
        <w:rPr>
          <w:rFonts w:ascii="Times New Roman" w:eastAsia="SimSun" w:hAnsi="Times New Roman" w:cs="Times New Roman"/>
          <w:sz w:val="24"/>
          <w:szCs w:val="24"/>
        </w:rPr>
        <w:t xml:space="preserve">) </w:t>
      </w:r>
      <w:r w:rsidR="000F18B9" w:rsidRPr="00391D37">
        <w:rPr>
          <w:rFonts w:ascii="Times New Roman" w:eastAsia="SimSun" w:hAnsi="Times New Roman" w:cs="Times New Roman"/>
          <w:sz w:val="24"/>
          <w:szCs w:val="24"/>
        </w:rPr>
        <w:t xml:space="preserve">Simon </w:t>
      </w:r>
      <w:r w:rsidRPr="00391D37">
        <w:rPr>
          <w:rFonts w:ascii="Times New Roman" w:eastAsia="SimSun" w:hAnsi="Times New Roman" w:cs="Times New Roman"/>
          <w:sz w:val="24"/>
          <w:szCs w:val="24"/>
        </w:rPr>
        <w:t xml:space="preserve">Stephen, </w:t>
      </w:r>
      <w:r w:rsidR="00391D37" w:rsidRPr="00391D37">
        <w:rPr>
          <w:rFonts w:ascii="Times New Roman" w:hAnsi="Times New Roman" w:cs="Times New Roman"/>
          <w:i/>
          <w:sz w:val="24"/>
          <w:szCs w:val="24"/>
        </w:rPr>
        <w:t>The Curious Incident of the Dog in the Night Time</w:t>
      </w:r>
      <w:r w:rsidR="00391D37" w:rsidRPr="00391D37">
        <w:rPr>
          <w:rFonts w:ascii="Times New Roman" w:hAnsi="Times New Roman" w:cs="Times New Roman"/>
          <w:sz w:val="24"/>
          <w:szCs w:val="24"/>
        </w:rPr>
        <w:t xml:space="preserve"> </w:t>
      </w:r>
      <w:r w:rsidR="000F18B9" w:rsidRPr="00391D37">
        <w:rPr>
          <w:rFonts w:ascii="Times New Roman" w:eastAsia="SimSun" w:hAnsi="Times New Roman" w:cs="Times New Roman"/>
          <w:sz w:val="24"/>
          <w:szCs w:val="24"/>
        </w:rPr>
        <w:t xml:space="preserve">Lucy </w:t>
      </w:r>
      <w:r w:rsidRPr="00391D37">
        <w:rPr>
          <w:rFonts w:ascii="Times New Roman" w:eastAsia="SimSun" w:hAnsi="Times New Roman" w:cs="Times New Roman"/>
          <w:sz w:val="24"/>
          <w:szCs w:val="24"/>
        </w:rPr>
        <w:t>Kirkwood,</w:t>
      </w:r>
      <w:r w:rsidR="00391D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91D37" w:rsidRPr="00391D37">
        <w:rPr>
          <w:rFonts w:ascii="Times New Roman" w:eastAsia="SimSun" w:hAnsi="Times New Roman" w:cs="Times New Roman"/>
          <w:i/>
          <w:sz w:val="24"/>
          <w:szCs w:val="24"/>
        </w:rPr>
        <w:t>The Welkin</w:t>
      </w:r>
      <w:r w:rsidRPr="00391D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91D37">
        <w:rPr>
          <w:rFonts w:ascii="Times New Roman" w:eastAsia="SimSun" w:hAnsi="Times New Roman" w:cs="Times New Roman"/>
          <w:sz w:val="24"/>
          <w:szCs w:val="24"/>
        </w:rPr>
        <w:t>/</w:t>
      </w:r>
      <w:r w:rsidRPr="00391D37">
        <w:rPr>
          <w:rFonts w:ascii="Times New Roman" w:eastAsia="SimSun" w:hAnsi="Times New Roman" w:cs="Times New Roman"/>
          <w:sz w:val="24"/>
          <w:szCs w:val="24"/>
        </w:rPr>
        <w:t>S</w:t>
      </w:r>
      <w:r w:rsidR="00545C2C" w:rsidRPr="00391D37">
        <w:rPr>
          <w:rFonts w:ascii="Times New Roman" w:eastAsia="SimSun" w:hAnsi="Times New Roman" w:cs="Times New Roman"/>
          <w:sz w:val="24"/>
          <w:szCs w:val="24"/>
        </w:rPr>
        <w:t>uzie</w:t>
      </w:r>
      <w:r w:rsidR="000F18B9" w:rsidRPr="00391D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91D37">
        <w:rPr>
          <w:rFonts w:ascii="Times New Roman" w:eastAsia="SimSun" w:hAnsi="Times New Roman" w:cs="Times New Roman"/>
          <w:sz w:val="24"/>
          <w:szCs w:val="24"/>
        </w:rPr>
        <w:t>Miller</w:t>
      </w:r>
      <w:r w:rsidR="00391D37" w:rsidRPr="00391D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91D37" w:rsidRPr="00391D37">
        <w:rPr>
          <w:rFonts w:ascii="Times New Roman" w:eastAsia="SimSun" w:hAnsi="Times New Roman" w:cs="Times New Roman"/>
          <w:i/>
          <w:sz w:val="24"/>
          <w:szCs w:val="24"/>
        </w:rPr>
        <w:t>Prima Facie</w:t>
      </w:r>
      <w:r w:rsidR="00391D37">
        <w:rPr>
          <w:rFonts w:ascii="Times New Roman" w:eastAsia="SimSun" w:hAnsi="Times New Roman" w:cs="Times New Roman"/>
          <w:sz w:val="24"/>
          <w:szCs w:val="24"/>
        </w:rPr>
        <w:t xml:space="preserve"> and </w:t>
      </w:r>
      <w:r w:rsidR="00391D37" w:rsidRPr="00391D37">
        <w:rPr>
          <w:rFonts w:ascii="Times New Roman" w:eastAsia="SimSun" w:hAnsi="Times New Roman" w:cs="Times New Roman"/>
          <w:i/>
          <w:sz w:val="24"/>
          <w:szCs w:val="24"/>
        </w:rPr>
        <w:t>Inter Alia</w:t>
      </w:r>
      <w:r w:rsidR="00391D37">
        <w:rPr>
          <w:rFonts w:ascii="Times New Roman" w:eastAsia="SimSun" w:hAnsi="Times New Roman" w:cs="Times New Roman"/>
          <w:sz w:val="24"/>
          <w:szCs w:val="24"/>
        </w:rPr>
        <w:t xml:space="preserve">/ </w:t>
      </w:r>
      <w:r w:rsidRPr="00391D37">
        <w:rPr>
          <w:rFonts w:ascii="Times New Roman" w:eastAsia="SimSun" w:hAnsi="Times New Roman" w:cs="Times New Roman"/>
          <w:sz w:val="24"/>
          <w:szCs w:val="24"/>
        </w:rPr>
        <w:t>(Irish</w:t>
      </w:r>
      <w:r w:rsidR="00391D37" w:rsidRPr="00391D37">
        <w:rPr>
          <w:rFonts w:ascii="Times New Roman" w:eastAsia="SimSun" w:hAnsi="Times New Roman" w:cs="Times New Roman"/>
          <w:sz w:val="24"/>
          <w:szCs w:val="24"/>
        </w:rPr>
        <w:t xml:space="preserve"> Playwrights</w:t>
      </w:r>
      <w:r w:rsidRPr="00391D37">
        <w:rPr>
          <w:rFonts w:ascii="Times New Roman" w:eastAsia="SimSun" w:hAnsi="Times New Roman" w:cs="Times New Roman"/>
          <w:sz w:val="24"/>
          <w:szCs w:val="24"/>
        </w:rPr>
        <w:t xml:space="preserve">) </w:t>
      </w:r>
      <w:r w:rsidR="000F18B9" w:rsidRPr="00391D37">
        <w:rPr>
          <w:rFonts w:ascii="Times New Roman" w:eastAsia="SimSun" w:hAnsi="Times New Roman" w:cs="Times New Roman"/>
          <w:sz w:val="24"/>
          <w:szCs w:val="24"/>
        </w:rPr>
        <w:t xml:space="preserve">Marina </w:t>
      </w:r>
      <w:r w:rsidRPr="00391D37">
        <w:rPr>
          <w:rFonts w:ascii="Times New Roman" w:eastAsia="SimSun" w:hAnsi="Times New Roman" w:cs="Times New Roman"/>
          <w:sz w:val="24"/>
          <w:szCs w:val="24"/>
        </w:rPr>
        <w:t>Carr</w:t>
      </w:r>
      <w:r w:rsidR="00391D37" w:rsidRPr="00391D37">
        <w:rPr>
          <w:rFonts w:ascii="Times New Roman" w:eastAsia="SimSun" w:hAnsi="Times New Roman" w:cs="Times New Roman"/>
          <w:sz w:val="24"/>
          <w:szCs w:val="24"/>
        </w:rPr>
        <w:t>,</w:t>
      </w:r>
      <w:r w:rsidR="00391D37" w:rsidRPr="00391D37">
        <w:rPr>
          <w:rStyle w:val="ListParagraph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91D37" w:rsidRPr="00391D37">
        <w:rPr>
          <w:rStyle w:val="Emphasis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Portia </w:t>
      </w:r>
      <w:proofErr w:type="spellStart"/>
      <w:r w:rsidR="00391D37" w:rsidRPr="00391D37">
        <w:rPr>
          <w:rStyle w:val="Emphasis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Coughlan</w:t>
      </w:r>
      <w:proofErr w:type="spellEnd"/>
      <w:r w:rsidR="00391D37" w:rsidRPr="00391D37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and</w:t>
      </w:r>
      <w:r w:rsidR="00391D37" w:rsidRPr="00391D37">
        <w:rPr>
          <w:rStyle w:val="ListParagraph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91D37" w:rsidRPr="00391D37">
        <w:rPr>
          <w:rStyle w:val="Emphasis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By the Bog of Cats</w:t>
      </w:r>
      <w:r w:rsidR="00391D37" w:rsidRPr="00391D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F18B9" w:rsidRPr="00391D37">
        <w:rPr>
          <w:rFonts w:ascii="Times New Roman" w:eastAsia="SimSun" w:hAnsi="Times New Roman" w:cs="Times New Roman"/>
          <w:sz w:val="24"/>
          <w:szCs w:val="24"/>
        </w:rPr>
        <w:t>/</w:t>
      </w:r>
      <w:r w:rsidR="00391D37">
        <w:rPr>
          <w:rFonts w:ascii="Times New Roman" w:eastAsia="SimSun" w:hAnsi="Times New Roman" w:cs="Times New Roman"/>
          <w:sz w:val="24"/>
          <w:szCs w:val="24"/>
        </w:rPr>
        <w:t xml:space="preserve"> </w:t>
      </w:r>
      <w:hyperlink r:id="rId5" w:history="1">
        <w:r w:rsidR="000F18B9" w:rsidRPr="00391D37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Enda Walsh</w:t>
        </w:r>
      </w:hyperlink>
      <w:r w:rsidR="00391D3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1D37" w:rsidRPr="00391D37">
        <w:rPr>
          <w:rStyle w:val="ListParagraph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391D37" w:rsidRPr="00391D37">
        <w:rPr>
          <w:rStyle w:val="Emphasis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Hungry</w:t>
      </w:r>
      <w:r w:rsidR="00391D37" w:rsidRPr="00391D3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and </w:t>
      </w:r>
      <w:r w:rsidR="00391D37" w:rsidRPr="00391D37">
        <w:rPr>
          <w:rStyle w:val="Emphasis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Disco Pigs</w:t>
      </w:r>
      <w:r w:rsidR="00391D37" w:rsidRPr="00391D3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</w:t>
      </w:r>
    </w:p>
    <w:p w:rsidR="007827DE" w:rsidRDefault="00A22A05"/>
    <w:sectPr w:rsidR="007827DE" w:rsidSect="00EC5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5303A"/>
    <w:rsid w:val="000A01E5"/>
    <w:rsid w:val="000F18B9"/>
    <w:rsid w:val="00147772"/>
    <w:rsid w:val="0015303A"/>
    <w:rsid w:val="00342CE8"/>
    <w:rsid w:val="00391D37"/>
    <w:rsid w:val="003B71B7"/>
    <w:rsid w:val="00545C2C"/>
    <w:rsid w:val="005C20F8"/>
    <w:rsid w:val="00794C7A"/>
    <w:rsid w:val="00996CB6"/>
    <w:rsid w:val="00A22A05"/>
    <w:rsid w:val="00A862DD"/>
    <w:rsid w:val="00B5262A"/>
    <w:rsid w:val="00D634F7"/>
    <w:rsid w:val="00DE0292"/>
    <w:rsid w:val="00E6696A"/>
    <w:rsid w:val="00EC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3A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03A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77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F18B9"/>
    <w:rPr>
      <w:b/>
      <w:bCs/>
    </w:rPr>
  </w:style>
  <w:style w:type="character" w:styleId="Emphasis">
    <w:name w:val="Emphasis"/>
    <w:basedOn w:val="DefaultParagraphFont"/>
    <w:uiPriority w:val="20"/>
    <w:qFormat/>
    <w:rsid w:val="00391D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9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2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2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0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3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28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13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80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56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83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13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602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325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08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2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008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035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378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916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6960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2515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3273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29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2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5880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035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0634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154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1669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2983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5347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85494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0432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33867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907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5463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1008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2628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1943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3638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6774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962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31492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9786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714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235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755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5822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46187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20088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8651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0835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3002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Enda+Walsh&amp;sca_esv=99aa52ae0359ced5&amp;biw=1358&amp;bih=642&amp;sxsrf=AE3TifOZPh1Z4Ea2xwo58lmRIDE8K7XdrQ%3A1762809770804&amp;ei=qlcSab7nMKSr0PEPyKfj4Ao&amp;ved=2ahUKEwizidygwuiQAxXDEDQIHTSZINsQgK4QegQIAxAB&amp;oq=new+playwright+such+as+Marina+Carr+and&amp;gs_lp=Egxnd3Mtd2l6LXNlcnAiJm5ldyBwbGF5d3JpZ2h0IHN1Y2ggYXMgTWFyaW5hIENhcnIgYW5kMggQABiABBiiBDIIEAAYgAQYogQyCBAAGIAEGKIEMggQABiABBiiBDIIEAAYgAQYogRImTxQ4hVYmylwAngBkAEAmAH3A6ABvh2qAQU0LTcuMbgBDMgBAPgBAZgCBKACqQfCAgoQABiwAxjWBBhHwgIIECEYoAEYwwSYAwCIBgGQBgiSBwUyLjQtMqAH8xuyBwM0LTK4B6AHwgcDMi00yAcP&amp;sclient=gws-wiz-serp&amp;mstk=AUtExfCQNbEybwYb1xe-OFh383AftNxAwwxi9tnbVjf8LZFHME55dLz1b_zldqlWlm5xT94zEC_TUvm_dFBixOA6Z05rWxHlGFJZ9jWxUErLC1uO3zD6vr_SS8hn9iyRrtBEV7eImiDf3q-pj1abrf9I_OOEn3YtM3UufHjWvwseKTI40gEJrYwWu4AAAoBhhvlrkIibs3_qDmYT35SKzt26-Kv-hQ6A8jI0nO1huhLrLe93tdQU-ypFQlECQoxxpGn8poN3ww3YdndFgCI_7GDQPxX8&amp;csui=3" TargetMode="External"/><Relationship Id="rId4" Type="http://schemas.openxmlformats.org/officeDocument/2006/relationships/hyperlink" Target="https://en.wikipedia.org/wiki/The_Sanctuary_L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13472</dc:creator>
  <cp:lastModifiedBy>13472</cp:lastModifiedBy>
  <cp:revision>2</cp:revision>
  <dcterms:created xsi:type="dcterms:W3CDTF">2025-11-10T19:31:00Z</dcterms:created>
  <dcterms:modified xsi:type="dcterms:W3CDTF">2025-11-10T21:39:00Z</dcterms:modified>
</cp:coreProperties>
</file>